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DA" w:rsidRPr="00CD58FE" w:rsidRDefault="005910DA" w:rsidP="00972860">
      <w:pPr>
        <w:jc w:val="center"/>
        <w:rPr>
          <w:b/>
          <w:sz w:val="32"/>
          <w:szCs w:val="32"/>
        </w:rPr>
      </w:pPr>
      <w:r w:rsidRPr="00CD58FE">
        <w:rPr>
          <w:rFonts w:hint="eastAsia"/>
          <w:b/>
          <w:sz w:val="32"/>
          <w:szCs w:val="32"/>
        </w:rPr>
        <w:t>防雨棚询价单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992"/>
        <w:gridCol w:w="959"/>
        <w:gridCol w:w="3717"/>
        <w:gridCol w:w="850"/>
        <w:gridCol w:w="1700"/>
      </w:tblGrid>
      <w:tr w:rsidR="005910DA" w:rsidRPr="00227435" w:rsidTr="00CD58FE">
        <w:tc>
          <w:tcPr>
            <w:tcW w:w="851" w:type="dxa"/>
          </w:tcPr>
          <w:p w:rsidR="005910DA" w:rsidRPr="00227435" w:rsidRDefault="005910DA" w:rsidP="00CD58FE">
            <w:pPr>
              <w:jc w:val="center"/>
            </w:pPr>
            <w:r w:rsidRPr="00227435">
              <w:rPr>
                <w:rFonts w:hint="eastAsia"/>
              </w:rPr>
              <w:t>名称</w:t>
            </w:r>
          </w:p>
        </w:tc>
        <w:tc>
          <w:tcPr>
            <w:tcW w:w="992" w:type="dxa"/>
          </w:tcPr>
          <w:p w:rsidR="005910DA" w:rsidRPr="00227435" w:rsidRDefault="005910DA" w:rsidP="00CD58FE">
            <w:pPr>
              <w:jc w:val="center"/>
            </w:pPr>
            <w:r w:rsidRPr="00227435">
              <w:rPr>
                <w:rFonts w:hint="eastAsia"/>
              </w:rPr>
              <w:t>规格</w:t>
            </w:r>
          </w:p>
        </w:tc>
        <w:tc>
          <w:tcPr>
            <w:tcW w:w="959" w:type="dxa"/>
          </w:tcPr>
          <w:p w:rsidR="005910DA" w:rsidRPr="00227435" w:rsidRDefault="005910DA" w:rsidP="00CD58FE">
            <w:pPr>
              <w:jc w:val="center"/>
            </w:pPr>
            <w:r w:rsidRPr="00227435">
              <w:rPr>
                <w:rFonts w:hint="eastAsia"/>
              </w:rPr>
              <w:t>组成</w:t>
            </w:r>
          </w:p>
        </w:tc>
        <w:tc>
          <w:tcPr>
            <w:tcW w:w="3719" w:type="dxa"/>
          </w:tcPr>
          <w:p w:rsidR="005910DA" w:rsidRPr="00227435" w:rsidRDefault="005910DA" w:rsidP="00CD58FE">
            <w:pPr>
              <w:jc w:val="center"/>
            </w:pPr>
            <w:r w:rsidRPr="00227435">
              <w:rPr>
                <w:rFonts w:hint="eastAsia"/>
              </w:rPr>
              <w:t>规格及要求</w:t>
            </w:r>
          </w:p>
        </w:tc>
        <w:tc>
          <w:tcPr>
            <w:tcW w:w="850" w:type="dxa"/>
          </w:tcPr>
          <w:p w:rsidR="005910DA" w:rsidRPr="00227435" w:rsidRDefault="005910DA" w:rsidP="00CD58FE">
            <w:pPr>
              <w:jc w:val="center"/>
            </w:pPr>
            <w:r w:rsidRPr="00227435"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5910DA" w:rsidRPr="00227435" w:rsidRDefault="005910DA" w:rsidP="00CD58FE">
            <w:pPr>
              <w:jc w:val="center"/>
            </w:pPr>
            <w:r w:rsidRPr="00227435">
              <w:rPr>
                <w:rFonts w:hint="eastAsia"/>
              </w:rPr>
              <w:t>备注</w:t>
            </w:r>
          </w:p>
        </w:tc>
      </w:tr>
      <w:tr w:rsidR="005910DA" w:rsidRPr="00227435" w:rsidTr="00CD58FE">
        <w:tc>
          <w:tcPr>
            <w:tcW w:w="851" w:type="dxa"/>
            <w:vMerge w:val="restart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防雨棚</w:t>
            </w:r>
          </w:p>
        </w:tc>
        <w:tc>
          <w:tcPr>
            <w:tcW w:w="992" w:type="dxa"/>
            <w:vMerge w:val="restart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长</w:t>
            </w:r>
            <w:r w:rsidRPr="00227435">
              <w:rPr>
                <w:sz w:val="18"/>
                <w:szCs w:val="18"/>
              </w:rPr>
              <w:t>10</w:t>
            </w:r>
            <w:r w:rsidRPr="00227435">
              <w:rPr>
                <w:rFonts w:hint="eastAsia"/>
                <w:sz w:val="18"/>
                <w:szCs w:val="18"/>
              </w:rPr>
              <w:t>米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宽</w:t>
            </w:r>
            <w:r w:rsidRPr="00227435">
              <w:rPr>
                <w:sz w:val="18"/>
                <w:szCs w:val="18"/>
              </w:rPr>
              <w:t>6</w:t>
            </w:r>
            <w:r w:rsidRPr="00227435">
              <w:rPr>
                <w:rFonts w:hint="eastAsia"/>
                <w:sz w:val="18"/>
                <w:szCs w:val="18"/>
              </w:rPr>
              <w:t>米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高</w:t>
            </w:r>
            <w:r w:rsidRPr="00227435">
              <w:rPr>
                <w:sz w:val="18"/>
                <w:szCs w:val="18"/>
              </w:rPr>
              <w:t>3</w:t>
            </w:r>
            <w:r w:rsidRPr="00227435"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959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立柱</w:t>
            </w:r>
          </w:p>
        </w:tc>
        <w:tc>
          <w:tcPr>
            <w:tcW w:w="3719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2</w:t>
            </w:r>
            <w:r w:rsidRPr="00227435">
              <w:rPr>
                <w:rFonts w:hint="eastAsia"/>
                <w:sz w:val="18"/>
                <w:szCs w:val="18"/>
              </w:rPr>
              <w:t>寸</w:t>
            </w:r>
            <w:r w:rsidRPr="00227435">
              <w:rPr>
                <w:sz w:val="18"/>
                <w:szCs w:val="18"/>
              </w:rPr>
              <w:t>(50MM)</w:t>
            </w:r>
            <w:r w:rsidRPr="00227435">
              <w:rPr>
                <w:rFonts w:hint="eastAsia"/>
                <w:sz w:val="18"/>
                <w:szCs w:val="18"/>
              </w:rPr>
              <w:t>镀锌钢管</w:t>
            </w:r>
            <w:r w:rsidRPr="00227435">
              <w:rPr>
                <w:sz w:val="18"/>
                <w:szCs w:val="18"/>
              </w:rPr>
              <w:t>-</w:t>
            </w:r>
            <w:r w:rsidRPr="00227435">
              <w:rPr>
                <w:rFonts w:hint="eastAsia"/>
                <w:sz w:val="18"/>
                <w:szCs w:val="18"/>
              </w:rPr>
              <w:t>圆管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壁厚</w:t>
            </w:r>
            <w:r w:rsidRPr="00227435">
              <w:rPr>
                <w:sz w:val="18"/>
                <w:szCs w:val="18"/>
              </w:rPr>
              <w:t xml:space="preserve">1.2MM  </w:t>
            </w:r>
            <w:r w:rsidRPr="00227435">
              <w:rPr>
                <w:rFonts w:hint="eastAsia"/>
                <w:sz w:val="18"/>
                <w:szCs w:val="18"/>
              </w:rPr>
              <w:t>长</w:t>
            </w:r>
            <w:r w:rsidRPr="00227435">
              <w:rPr>
                <w:sz w:val="18"/>
                <w:szCs w:val="18"/>
              </w:rPr>
              <w:t>3</w:t>
            </w:r>
            <w:r w:rsidRPr="00227435"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850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18</w:t>
            </w:r>
            <w:r w:rsidRPr="00227435">
              <w:rPr>
                <w:rFonts w:hint="eastAsia"/>
                <w:sz w:val="18"/>
                <w:szCs w:val="18"/>
              </w:rPr>
              <w:t>根</w:t>
            </w:r>
          </w:p>
        </w:tc>
        <w:tc>
          <w:tcPr>
            <w:tcW w:w="1701" w:type="dxa"/>
            <w:vMerge w:val="restart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参照六号实验楼东边现有的防雨棚</w:t>
            </w:r>
            <w:r>
              <w:rPr>
                <w:rFonts w:hint="eastAsia"/>
                <w:sz w:val="18"/>
                <w:szCs w:val="18"/>
              </w:rPr>
              <w:t>，需额外增加两道落地固定绳。</w:t>
            </w:r>
          </w:p>
        </w:tc>
      </w:tr>
      <w:tr w:rsidR="005910DA" w:rsidRPr="00227435" w:rsidTr="00CD58FE"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圆管主梁</w:t>
            </w:r>
          </w:p>
        </w:tc>
        <w:tc>
          <w:tcPr>
            <w:tcW w:w="3719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横梁方管</w:t>
            </w:r>
            <w:r w:rsidRPr="00227435">
              <w:rPr>
                <w:sz w:val="18"/>
                <w:szCs w:val="18"/>
              </w:rPr>
              <w:t xml:space="preserve"> 4CM*4CM*1.2MM  </w:t>
            </w:r>
            <w:r w:rsidRPr="00227435">
              <w:rPr>
                <w:rFonts w:hint="eastAsia"/>
                <w:sz w:val="18"/>
                <w:szCs w:val="18"/>
              </w:rPr>
              <w:t>一根</w:t>
            </w:r>
            <w:r w:rsidRPr="00227435">
              <w:rPr>
                <w:sz w:val="18"/>
                <w:szCs w:val="18"/>
              </w:rPr>
              <w:t xml:space="preserve">  </w:t>
            </w:r>
            <w:r w:rsidRPr="00227435">
              <w:rPr>
                <w:rFonts w:hint="eastAsia"/>
                <w:sz w:val="18"/>
                <w:szCs w:val="18"/>
              </w:rPr>
              <w:t>长</w:t>
            </w:r>
            <w:r w:rsidRPr="00227435">
              <w:rPr>
                <w:sz w:val="18"/>
                <w:szCs w:val="18"/>
              </w:rPr>
              <w:t>6m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弧形方管</w:t>
            </w:r>
            <w:r w:rsidRPr="00227435">
              <w:rPr>
                <w:sz w:val="18"/>
                <w:szCs w:val="18"/>
              </w:rPr>
              <w:t xml:space="preserve"> 4CM*2CM*1.2MM  </w:t>
            </w:r>
            <w:r w:rsidRPr="00227435">
              <w:rPr>
                <w:rFonts w:hint="eastAsia"/>
                <w:sz w:val="18"/>
                <w:szCs w:val="18"/>
              </w:rPr>
              <w:t>一根</w:t>
            </w:r>
            <w:r w:rsidRPr="00227435">
              <w:rPr>
                <w:sz w:val="18"/>
                <w:szCs w:val="18"/>
              </w:rPr>
              <w:t xml:space="preserve">  </w:t>
            </w:r>
            <w:r w:rsidRPr="00227435">
              <w:rPr>
                <w:rFonts w:hint="eastAsia"/>
                <w:sz w:val="18"/>
                <w:szCs w:val="18"/>
              </w:rPr>
              <w:t>长</w:t>
            </w:r>
            <w:r w:rsidRPr="00227435">
              <w:rPr>
                <w:sz w:val="18"/>
                <w:szCs w:val="18"/>
              </w:rPr>
              <w:t>7.5m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支撑方管</w:t>
            </w:r>
            <w:r w:rsidRPr="00227435">
              <w:rPr>
                <w:sz w:val="18"/>
                <w:szCs w:val="18"/>
              </w:rPr>
              <w:t xml:space="preserve"> 4CM*4CM*1.2MM  </w:t>
            </w:r>
            <w:r w:rsidRPr="00227435">
              <w:rPr>
                <w:rFonts w:hint="eastAsia"/>
                <w:sz w:val="18"/>
                <w:szCs w:val="18"/>
              </w:rPr>
              <w:t>三根</w:t>
            </w:r>
            <w:r w:rsidRPr="00227435">
              <w:rPr>
                <w:sz w:val="18"/>
                <w:szCs w:val="18"/>
              </w:rPr>
              <w:t xml:space="preserve"> </w:t>
            </w:r>
          </w:p>
          <w:p w:rsidR="005910DA" w:rsidRPr="00227435" w:rsidRDefault="005910DA" w:rsidP="00CD58FE">
            <w:pPr>
              <w:ind w:firstLineChars="500" w:firstLine="900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长</w:t>
            </w:r>
            <w:r w:rsidRPr="00227435">
              <w:rPr>
                <w:sz w:val="18"/>
                <w:szCs w:val="18"/>
              </w:rPr>
              <w:t>0.3m   0.2m   0.2m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两端焊接圆管插入立柱内：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(40MM)</w:t>
            </w:r>
            <w:r w:rsidRPr="00227435">
              <w:rPr>
                <w:rFonts w:hint="eastAsia"/>
                <w:sz w:val="18"/>
                <w:szCs w:val="18"/>
              </w:rPr>
              <w:t>镀锌钢管</w:t>
            </w:r>
            <w:r w:rsidRPr="00227435">
              <w:rPr>
                <w:sz w:val="18"/>
                <w:szCs w:val="18"/>
              </w:rPr>
              <w:t>-</w:t>
            </w:r>
            <w:r w:rsidRPr="00227435">
              <w:rPr>
                <w:rFonts w:hint="eastAsia"/>
                <w:sz w:val="18"/>
                <w:szCs w:val="18"/>
              </w:rPr>
              <w:t>圆管</w:t>
            </w:r>
            <w:r w:rsidRPr="00227435">
              <w:rPr>
                <w:sz w:val="18"/>
                <w:szCs w:val="18"/>
              </w:rPr>
              <w:t xml:space="preserve"> </w:t>
            </w:r>
            <w:r w:rsidRPr="00227435">
              <w:rPr>
                <w:rFonts w:hint="eastAsia"/>
                <w:sz w:val="18"/>
                <w:szCs w:val="18"/>
              </w:rPr>
              <w:t>壁厚</w:t>
            </w:r>
            <w:r w:rsidRPr="00227435">
              <w:rPr>
                <w:sz w:val="18"/>
                <w:szCs w:val="18"/>
              </w:rPr>
              <w:t xml:space="preserve">1.2MM </w:t>
            </w:r>
            <w:r w:rsidRPr="00227435">
              <w:rPr>
                <w:rFonts w:hint="eastAsia"/>
                <w:sz w:val="18"/>
                <w:szCs w:val="18"/>
              </w:rPr>
              <w:t>长</w:t>
            </w:r>
            <w:r w:rsidRPr="00227435">
              <w:rPr>
                <w:sz w:val="18"/>
                <w:szCs w:val="18"/>
              </w:rPr>
              <w:t>0.3m</w:t>
            </w:r>
          </w:p>
        </w:tc>
        <w:tc>
          <w:tcPr>
            <w:tcW w:w="850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9</w:t>
            </w:r>
            <w:r w:rsidRPr="00227435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/>
        </w:tc>
      </w:tr>
      <w:tr w:rsidR="005910DA" w:rsidRPr="00227435" w:rsidTr="00CD58FE"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剪刀架</w:t>
            </w:r>
          </w:p>
        </w:tc>
        <w:tc>
          <w:tcPr>
            <w:tcW w:w="3719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4CM*2CM*1.2MM   1.5m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立柱之间</w:t>
            </w:r>
          </w:p>
        </w:tc>
        <w:tc>
          <w:tcPr>
            <w:tcW w:w="850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/>
        </w:tc>
      </w:tr>
      <w:tr w:rsidR="005910DA" w:rsidRPr="00227435" w:rsidTr="00CD58FE"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万向轮</w:t>
            </w:r>
          </w:p>
        </w:tc>
        <w:tc>
          <w:tcPr>
            <w:tcW w:w="3719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4</w:t>
            </w:r>
            <w:r w:rsidRPr="00227435">
              <w:rPr>
                <w:rFonts w:hint="eastAsia"/>
                <w:sz w:val="18"/>
                <w:szCs w:val="18"/>
              </w:rPr>
              <w:t>寸</w:t>
            </w:r>
            <w:r w:rsidRPr="00227435">
              <w:rPr>
                <w:sz w:val="18"/>
                <w:szCs w:val="18"/>
              </w:rPr>
              <w:t xml:space="preserve">   </w:t>
            </w:r>
            <w:r w:rsidRPr="00227435">
              <w:rPr>
                <w:rFonts w:hint="eastAsia"/>
                <w:sz w:val="18"/>
                <w:szCs w:val="18"/>
              </w:rPr>
              <w:t>带刹车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滚动效果好，越障碍能力强</w:t>
            </w:r>
          </w:p>
        </w:tc>
        <w:tc>
          <w:tcPr>
            <w:tcW w:w="850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/>
        </w:tc>
      </w:tr>
      <w:tr w:rsidR="005910DA" w:rsidRPr="00227435" w:rsidTr="00CD58FE"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Pvc</w:t>
            </w:r>
            <w:r w:rsidRPr="00227435">
              <w:rPr>
                <w:rFonts w:hint="eastAsia"/>
                <w:sz w:val="18"/>
                <w:szCs w:val="18"/>
              </w:rPr>
              <w:t>油布</w:t>
            </w:r>
          </w:p>
        </w:tc>
        <w:tc>
          <w:tcPr>
            <w:tcW w:w="3719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厚度</w:t>
            </w:r>
            <w:r w:rsidRPr="00227435">
              <w:rPr>
                <w:sz w:val="18"/>
                <w:szCs w:val="18"/>
              </w:rPr>
              <w:t>0.5mm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 xml:space="preserve">10m*3m*0.5mm  </w:t>
            </w:r>
            <w:r w:rsidRPr="00227435">
              <w:rPr>
                <w:rFonts w:hint="eastAsia"/>
                <w:sz w:val="18"/>
                <w:szCs w:val="18"/>
              </w:rPr>
              <w:t>二块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 xml:space="preserve">6m*3m*0.5mm   </w:t>
            </w:r>
            <w:r w:rsidRPr="00227435">
              <w:rPr>
                <w:rFonts w:hint="eastAsia"/>
                <w:sz w:val="18"/>
                <w:szCs w:val="18"/>
              </w:rPr>
              <w:t>二块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 xml:space="preserve">11m*7m*0.5mm  </w:t>
            </w:r>
            <w:r w:rsidRPr="00227435">
              <w:rPr>
                <w:rFonts w:hint="eastAsia"/>
                <w:sz w:val="18"/>
                <w:szCs w:val="18"/>
              </w:rPr>
              <w:t>一块</w:t>
            </w:r>
          </w:p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防水防晒隔热耐用</w:t>
            </w:r>
          </w:p>
        </w:tc>
        <w:tc>
          <w:tcPr>
            <w:tcW w:w="850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sz w:val="18"/>
                <w:szCs w:val="18"/>
              </w:rPr>
              <w:t>5</w:t>
            </w:r>
            <w:r w:rsidRPr="00227435"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/>
        </w:tc>
      </w:tr>
      <w:tr w:rsidR="005910DA" w:rsidRPr="00227435" w:rsidTr="00CD58FE">
        <w:tc>
          <w:tcPr>
            <w:tcW w:w="851" w:type="dxa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固定组件</w:t>
            </w:r>
          </w:p>
        </w:tc>
        <w:tc>
          <w:tcPr>
            <w:tcW w:w="3719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剪刀架需要螺丝、螺母</w:t>
            </w:r>
          </w:p>
        </w:tc>
        <w:tc>
          <w:tcPr>
            <w:tcW w:w="850" w:type="dxa"/>
            <w:vAlign w:val="center"/>
          </w:tcPr>
          <w:p w:rsidR="005910DA" w:rsidRPr="00227435" w:rsidRDefault="005910DA" w:rsidP="00CD58FE">
            <w:pPr>
              <w:jc w:val="center"/>
              <w:rPr>
                <w:sz w:val="18"/>
                <w:szCs w:val="18"/>
              </w:rPr>
            </w:pPr>
            <w:r w:rsidRPr="00227435">
              <w:rPr>
                <w:rFonts w:hint="eastAsia"/>
                <w:sz w:val="18"/>
                <w:szCs w:val="18"/>
              </w:rPr>
              <w:t>一批</w:t>
            </w:r>
          </w:p>
        </w:tc>
        <w:tc>
          <w:tcPr>
            <w:tcW w:w="0" w:type="auto"/>
            <w:vMerge/>
            <w:vAlign w:val="center"/>
          </w:tcPr>
          <w:p w:rsidR="005910DA" w:rsidRPr="00227435" w:rsidRDefault="005910DA" w:rsidP="00CD58FE"/>
        </w:tc>
      </w:tr>
      <w:tr w:rsidR="005910DA" w:rsidRPr="00227435" w:rsidTr="00CD58FE">
        <w:trPr>
          <w:trHeight w:val="830"/>
        </w:trPr>
        <w:tc>
          <w:tcPr>
            <w:tcW w:w="851" w:type="dxa"/>
            <w:vAlign w:val="center"/>
          </w:tcPr>
          <w:p w:rsidR="005910DA" w:rsidRPr="00227435" w:rsidRDefault="005910DA" w:rsidP="00CD58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8221" w:type="dxa"/>
            <w:gridSpan w:val="5"/>
            <w:vAlign w:val="center"/>
          </w:tcPr>
          <w:p w:rsidR="005910DA" w:rsidRPr="00227435" w:rsidRDefault="005910DA" w:rsidP="00CD58FE">
            <w:r w:rsidRPr="00227435">
              <w:rPr>
                <w:rFonts w:hint="eastAsia"/>
                <w:sz w:val="18"/>
                <w:szCs w:val="18"/>
              </w:rPr>
              <w:t>上述是一个防雨棚的参数</w:t>
            </w:r>
            <w:r w:rsidRPr="00227435">
              <w:rPr>
                <w:sz w:val="18"/>
                <w:szCs w:val="18"/>
              </w:rPr>
              <w:t>(</w:t>
            </w:r>
            <w:r w:rsidRPr="00227435">
              <w:rPr>
                <w:rFonts w:hint="eastAsia"/>
                <w:sz w:val="18"/>
                <w:szCs w:val="18"/>
              </w:rPr>
              <w:t>表格内圆管主梁参数是指一片圆管主梁</w:t>
            </w:r>
            <w:r w:rsidRPr="00227435">
              <w:rPr>
                <w:sz w:val="18"/>
                <w:szCs w:val="18"/>
              </w:rPr>
              <w:t>)</w:t>
            </w:r>
            <w:r w:rsidRPr="00227435">
              <w:rPr>
                <w:rFonts w:hint="eastAsia"/>
                <w:sz w:val="18"/>
                <w:szCs w:val="18"/>
              </w:rPr>
              <w:t>，</w:t>
            </w:r>
            <w:r w:rsidRPr="00227435">
              <w:rPr>
                <w:sz w:val="18"/>
                <w:szCs w:val="18"/>
              </w:rPr>
              <w:t xml:space="preserve"> </w:t>
            </w:r>
            <w:r w:rsidRPr="00227435">
              <w:rPr>
                <w:rFonts w:hint="eastAsia"/>
                <w:sz w:val="18"/>
                <w:szCs w:val="18"/>
              </w:rPr>
              <w:t>按照需求，</w:t>
            </w:r>
            <w:r>
              <w:rPr>
                <w:rFonts w:hint="eastAsia"/>
                <w:sz w:val="18"/>
                <w:szCs w:val="18"/>
              </w:rPr>
              <w:t>本次</w:t>
            </w:r>
            <w:r w:rsidRPr="00227435">
              <w:rPr>
                <w:rFonts w:hint="eastAsia"/>
                <w:sz w:val="18"/>
                <w:szCs w:val="18"/>
              </w:rPr>
              <w:t>采购三个同样的防雨棚，</w:t>
            </w:r>
            <w:r>
              <w:rPr>
                <w:rFonts w:hint="eastAsia"/>
                <w:sz w:val="18"/>
                <w:szCs w:val="18"/>
              </w:rPr>
              <w:t>最高限价</w:t>
            </w:r>
            <w:r w:rsidRPr="00227435">
              <w:rPr>
                <w:rFonts w:hint="eastAsia"/>
                <w:sz w:val="18"/>
                <w:szCs w:val="18"/>
              </w:rPr>
              <w:t>为</w:t>
            </w:r>
            <w:r>
              <w:rPr>
                <w:rFonts w:hint="eastAsia"/>
                <w:sz w:val="18"/>
                <w:szCs w:val="18"/>
              </w:rPr>
              <w:t>人民币</w:t>
            </w:r>
            <w:r w:rsidRPr="00227435">
              <w:rPr>
                <w:sz w:val="18"/>
                <w:szCs w:val="18"/>
              </w:rPr>
              <w:t>19500.00</w:t>
            </w:r>
            <w:r w:rsidRPr="00227435">
              <w:rPr>
                <w:rFonts w:hint="eastAsia"/>
                <w:sz w:val="18"/>
                <w:szCs w:val="18"/>
              </w:rPr>
              <w:t>元。</w:t>
            </w:r>
            <w:r w:rsidRPr="00227435">
              <w:rPr>
                <w:sz w:val="18"/>
                <w:szCs w:val="18"/>
              </w:rPr>
              <w:t>(</w:t>
            </w:r>
            <w:r w:rsidRPr="00227435">
              <w:rPr>
                <w:rFonts w:hint="eastAsia"/>
                <w:sz w:val="18"/>
                <w:szCs w:val="18"/>
              </w:rPr>
              <w:t>含运费、安装费、税费等一切费用</w:t>
            </w:r>
            <w:r w:rsidRPr="00227435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5910DA" w:rsidTr="00CD58FE">
        <w:tblPrEx>
          <w:tblLook w:val="0000"/>
        </w:tblPrEx>
        <w:trPr>
          <w:trHeight w:val="810"/>
        </w:trPr>
        <w:tc>
          <w:tcPr>
            <w:tcW w:w="855" w:type="dxa"/>
            <w:vAlign w:val="center"/>
          </w:tcPr>
          <w:p w:rsidR="005910DA" w:rsidRDefault="005910DA" w:rsidP="00CD58FE">
            <w:pPr>
              <w:ind w:left="108"/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8217" w:type="dxa"/>
            <w:gridSpan w:val="5"/>
          </w:tcPr>
          <w:p w:rsidR="005910DA" w:rsidRDefault="005910DA">
            <w:pPr>
              <w:widowControl/>
              <w:jc w:val="left"/>
            </w:pPr>
          </w:p>
          <w:p w:rsidR="005910DA" w:rsidRDefault="005910DA">
            <w:pPr>
              <w:widowControl/>
              <w:jc w:val="left"/>
            </w:pPr>
            <w:r>
              <w:rPr>
                <w:rFonts w:hint="eastAsia"/>
              </w:rPr>
              <w:t>大写：</w:t>
            </w:r>
            <w:r>
              <w:t xml:space="preserve">                                       </w:t>
            </w:r>
            <w:r w:rsidRPr="00E7652B">
              <w:rPr>
                <w:rFonts w:ascii="宋体"/>
                <w:color w:val="000000"/>
                <w:szCs w:val="21"/>
              </w:rPr>
              <w:t xml:space="preserve">  </w:t>
            </w:r>
            <w:r w:rsidRPr="00E7652B">
              <w:rPr>
                <w:rFonts w:ascii="宋体"/>
                <w:color w:val="000000"/>
                <w:szCs w:val="21"/>
              </w:rPr>
              <w:t>¥</w:t>
            </w:r>
            <w:r w:rsidRPr="00E7652B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5910DA" w:rsidRDefault="005910DA" w:rsidP="00CD58FE"/>
        </w:tc>
      </w:tr>
    </w:tbl>
    <w:p w:rsidR="005910DA" w:rsidRDefault="005910DA" w:rsidP="00CD58FE">
      <w:pPr>
        <w:jc w:val="left"/>
      </w:pPr>
    </w:p>
    <w:p w:rsidR="005910DA" w:rsidRDefault="005910DA" w:rsidP="00CD58FE">
      <w:pPr>
        <w:jc w:val="left"/>
      </w:pPr>
    </w:p>
    <w:p w:rsidR="005910DA" w:rsidRDefault="005910DA" w:rsidP="00CD58FE">
      <w:pPr>
        <w:jc w:val="left"/>
      </w:pPr>
    </w:p>
    <w:p w:rsidR="005910DA" w:rsidRDefault="005910DA" w:rsidP="00CD58FE">
      <w:pPr>
        <w:jc w:val="left"/>
      </w:pPr>
    </w:p>
    <w:p w:rsidR="005910DA" w:rsidRDefault="005910DA" w:rsidP="00CD58FE">
      <w:pPr>
        <w:jc w:val="left"/>
      </w:pPr>
    </w:p>
    <w:p w:rsidR="005910DA" w:rsidRPr="00CD58FE" w:rsidRDefault="005910DA" w:rsidP="00CD58FE">
      <w:pPr>
        <w:spacing w:line="360" w:lineRule="auto"/>
        <w:rPr>
          <w:rFonts w:ascii="宋体"/>
          <w:color w:val="000000"/>
          <w:sz w:val="28"/>
          <w:szCs w:val="28"/>
          <w:u w:val="single"/>
        </w:rPr>
      </w:pPr>
      <w:r w:rsidRPr="00CD58FE">
        <w:rPr>
          <w:rFonts w:ascii="宋体" w:hAnsi="宋体" w:hint="eastAsia"/>
          <w:color w:val="000000"/>
          <w:sz w:val="28"/>
          <w:szCs w:val="28"/>
        </w:rPr>
        <w:t>投标报价人名称：</w:t>
      </w:r>
      <w:r w:rsidRPr="00CD58FE">
        <w:rPr>
          <w:rFonts w:ascii="宋体" w:hAnsi="宋体"/>
          <w:b/>
          <w:color w:val="000000"/>
          <w:spacing w:val="20"/>
          <w:sz w:val="28"/>
          <w:szCs w:val="28"/>
          <w:u w:val="single"/>
        </w:rPr>
        <w:t xml:space="preserve">                </w:t>
      </w:r>
      <w:r w:rsidRPr="00CD58FE">
        <w:rPr>
          <w:rFonts w:ascii="宋体" w:hAnsi="宋体" w:hint="eastAsia"/>
          <w:color w:val="000000"/>
          <w:sz w:val="28"/>
          <w:szCs w:val="28"/>
        </w:rPr>
        <w:t>（加盖公章）</w:t>
      </w:r>
      <w:r w:rsidRPr="00CD58FE">
        <w:rPr>
          <w:rFonts w:ascii="宋体" w:hAnsi="宋体"/>
          <w:color w:val="000000"/>
          <w:sz w:val="28"/>
          <w:szCs w:val="28"/>
        </w:rPr>
        <w:t xml:space="preserve">  </w:t>
      </w:r>
    </w:p>
    <w:p w:rsidR="005910DA" w:rsidRPr="00CD58FE" w:rsidRDefault="005910DA" w:rsidP="00CD58FE">
      <w:pPr>
        <w:spacing w:line="360" w:lineRule="auto"/>
        <w:rPr>
          <w:rFonts w:ascii="宋体"/>
          <w:color w:val="000000"/>
          <w:sz w:val="28"/>
          <w:szCs w:val="28"/>
        </w:rPr>
      </w:pPr>
      <w:r w:rsidRPr="00CD58FE">
        <w:rPr>
          <w:rFonts w:ascii="宋体" w:hAnsi="宋体" w:hint="eastAsia"/>
          <w:color w:val="000000"/>
          <w:spacing w:val="-4"/>
          <w:sz w:val="28"/>
          <w:szCs w:val="28"/>
        </w:rPr>
        <w:t>法定代表人或投标报价人代表</w:t>
      </w:r>
      <w:r w:rsidRPr="00CD58FE">
        <w:rPr>
          <w:rFonts w:ascii="宋体" w:hAnsi="宋体" w:hint="eastAsia"/>
          <w:color w:val="000000"/>
          <w:sz w:val="28"/>
          <w:szCs w:val="28"/>
        </w:rPr>
        <w:t>：</w:t>
      </w:r>
      <w:r w:rsidRPr="00CD58FE">
        <w:rPr>
          <w:rFonts w:ascii="宋体" w:hAnsi="宋体"/>
          <w:b/>
          <w:color w:val="000000"/>
          <w:spacing w:val="20"/>
          <w:sz w:val="28"/>
          <w:szCs w:val="28"/>
          <w:u w:val="single"/>
        </w:rPr>
        <w:t xml:space="preserve">           </w:t>
      </w:r>
      <w:r w:rsidRPr="00CD58FE">
        <w:rPr>
          <w:rFonts w:ascii="宋体" w:hAnsi="宋体" w:hint="eastAsia"/>
          <w:color w:val="000000"/>
          <w:sz w:val="28"/>
          <w:szCs w:val="28"/>
        </w:rPr>
        <w:t>（签字）</w:t>
      </w:r>
    </w:p>
    <w:p w:rsidR="005910DA" w:rsidRPr="00CD58FE" w:rsidRDefault="005910DA" w:rsidP="00CD58FE">
      <w:pPr>
        <w:spacing w:line="360" w:lineRule="auto"/>
        <w:rPr>
          <w:rFonts w:ascii="宋体"/>
          <w:color w:val="000000"/>
          <w:spacing w:val="20"/>
          <w:sz w:val="28"/>
          <w:szCs w:val="28"/>
        </w:rPr>
      </w:pPr>
      <w:r w:rsidRPr="00CD58FE">
        <w:rPr>
          <w:rFonts w:ascii="宋体" w:hAnsi="宋体" w:hint="eastAsia"/>
          <w:color w:val="000000"/>
          <w:spacing w:val="20"/>
          <w:sz w:val="28"/>
          <w:szCs w:val="28"/>
        </w:rPr>
        <w:t>日期：</w:t>
      </w:r>
      <w:r w:rsidRPr="00CD58FE">
        <w:rPr>
          <w:rFonts w:ascii="宋体" w:hAnsi="宋体"/>
          <w:color w:val="000000"/>
          <w:spacing w:val="20"/>
          <w:sz w:val="28"/>
          <w:szCs w:val="28"/>
          <w:u w:val="single"/>
        </w:rPr>
        <w:t xml:space="preserve">    </w:t>
      </w:r>
      <w:r w:rsidRPr="00CD58FE">
        <w:rPr>
          <w:rFonts w:ascii="宋体" w:hAnsi="宋体" w:hint="eastAsia"/>
          <w:color w:val="000000"/>
          <w:spacing w:val="20"/>
          <w:sz w:val="28"/>
          <w:szCs w:val="28"/>
        </w:rPr>
        <w:t>年</w:t>
      </w:r>
      <w:r w:rsidRPr="00CD58FE">
        <w:rPr>
          <w:rFonts w:ascii="宋体" w:hAnsi="宋体"/>
          <w:color w:val="000000"/>
          <w:spacing w:val="20"/>
          <w:sz w:val="28"/>
          <w:szCs w:val="28"/>
          <w:u w:val="single"/>
        </w:rPr>
        <w:t xml:space="preserve">   </w:t>
      </w:r>
      <w:r w:rsidRPr="00CD58FE">
        <w:rPr>
          <w:rFonts w:ascii="宋体" w:hAnsi="宋体" w:hint="eastAsia"/>
          <w:color w:val="000000"/>
          <w:spacing w:val="20"/>
          <w:sz w:val="28"/>
          <w:szCs w:val="28"/>
        </w:rPr>
        <w:t>月</w:t>
      </w:r>
      <w:r w:rsidRPr="00CD58FE">
        <w:rPr>
          <w:rFonts w:ascii="宋体" w:hAnsi="宋体"/>
          <w:color w:val="000000"/>
          <w:spacing w:val="20"/>
          <w:sz w:val="28"/>
          <w:szCs w:val="28"/>
          <w:u w:val="single"/>
        </w:rPr>
        <w:t xml:space="preserve">   </w:t>
      </w:r>
      <w:r w:rsidRPr="00CD58FE">
        <w:rPr>
          <w:rFonts w:ascii="宋体" w:hAnsi="宋体" w:hint="eastAsia"/>
          <w:color w:val="000000"/>
          <w:spacing w:val="20"/>
          <w:sz w:val="28"/>
          <w:szCs w:val="28"/>
        </w:rPr>
        <w:t>日</w:t>
      </w:r>
    </w:p>
    <w:p w:rsidR="005910DA" w:rsidRDefault="005910DA" w:rsidP="00CD58FE">
      <w:pPr>
        <w:jc w:val="left"/>
      </w:pPr>
    </w:p>
    <w:sectPr w:rsidR="005910DA" w:rsidSect="0007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60"/>
    <w:rsid w:val="000769E6"/>
    <w:rsid w:val="000915CD"/>
    <w:rsid w:val="000E2E06"/>
    <w:rsid w:val="000F5991"/>
    <w:rsid w:val="00173155"/>
    <w:rsid w:val="00185C05"/>
    <w:rsid w:val="001D1675"/>
    <w:rsid w:val="00227435"/>
    <w:rsid w:val="0027186F"/>
    <w:rsid w:val="002D3F14"/>
    <w:rsid w:val="002F49FB"/>
    <w:rsid w:val="003218B7"/>
    <w:rsid w:val="0038746E"/>
    <w:rsid w:val="003964C5"/>
    <w:rsid w:val="003D48A4"/>
    <w:rsid w:val="00447C5C"/>
    <w:rsid w:val="004A0738"/>
    <w:rsid w:val="00534332"/>
    <w:rsid w:val="005910DA"/>
    <w:rsid w:val="005A5E69"/>
    <w:rsid w:val="005D274D"/>
    <w:rsid w:val="005F4FDB"/>
    <w:rsid w:val="005F6F94"/>
    <w:rsid w:val="00675651"/>
    <w:rsid w:val="00680663"/>
    <w:rsid w:val="006A0110"/>
    <w:rsid w:val="006D2028"/>
    <w:rsid w:val="006D4CA1"/>
    <w:rsid w:val="006D69BC"/>
    <w:rsid w:val="00706DEC"/>
    <w:rsid w:val="00711DE8"/>
    <w:rsid w:val="00751480"/>
    <w:rsid w:val="0077676F"/>
    <w:rsid w:val="00794F3F"/>
    <w:rsid w:val="007A4E54"/>
    <w:rsid w:val="0083284E"/>
    <w:rsid w:val="008338BA"/>
    <w:rsid w:val="008363AC"/>
    <w:rsid w:val="0088160A"/>
    <w:rsid w:val="008B1A5F"/>
    <w:rsid w:val="008E1B20"/>
    <w:rsid w:val="00936DFC"/>
    <w:rsid w:val="00950478"/>
    <w:rsid w:val="00972860"/>
    <w:rsid w:val="009823F8"/>
    <w:rsid w:val="00A24EFD"/>
    <w:rsid w:val="00AC1619"/>
    <w:rsid w:val="00AF7298"/>
    <w:rsid w:val="00B23671"/>
    <w:rsid w:val="00C240A8"/>
    <w:rsid w:val="00CA45A9"/>
    <w:rsid w:val="00CD58FE"/>
    <w:rsid w:val="00CE2972"/>
    <w:rsid w:val="00CF4318"/>
    <w:rsid w:val="00DF4E6B"/>
    <w:rsid w:val="00E34D75"/>
    <w:rsid w:val="00E7652B"/>
    <w:rsid w:val="00EB04AB"/>
    <w:rsid w:val="00F25DEB"/>
    <w:rsid w:val="00FD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6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8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100</Words>
  <Characters>571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防雨棚参数</dc:title>
  <dc:subject/>
  <dc:creator>孙林超</dc:creator>
  <cp:keywords/>
  <dc:description/>
  <cp:lastModifiedBy>王汉超</cp:lastModifiedBy>
  <cp:revision>5</cp:revision>
  <dcterms:created xsi:type="dcterms:W3CDTF">2021-01-06T00:20:00Z</dcterms:created>
  <dcterms:modified xsi:type="dcterms:W3CDTF">2021-01-06T01:39:00Z</dcterms:modified>
</cp:coreProperties>
</file>